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9D9B" w14:textId="3CB9CAD8" w:rsidR="006E69AA" w:rsidRPr="00A6240C" w:rsidRDefault="004A7413" w:rsidP="00A552F4">
      <w:pPr>
        <w:jc w:val="center"/>
        <w:rPr>
          <w:rFonts w:ascii="Apple Chancery" w:hAnsi="Apple Chancery" w:cs="Apple Chancery"/>
          <w:sz w:val="48"/>
          <w:szCs w:val="48"/>
        </w:rPr>
      </w:pPr>
      <w:r w:rsidRPr="00C47A8C">
        <w:rPr>
          <w:rFonts w:ascii="Apple Chancery" w:hAnsi="Apple Chancery" w:cs="Apple Chancery"/>
          <w:color w:val="800000"/>
          <w:sz w:val="56"/>
          <w:szCs w:val="48"/>
          <w:u w:val="single"/>
        </w:rPr>
        <w:t>Easter</w:t>
      </w:r>
      <w:r w:rsidR="005831A0" w:rsidRPr="00C47A8C">
        <w:rPr>
          <w:rFonts w:ascii="Apple Chancery" w:hAnsi="Apple Chancery" w:cs="Apple Chancery"/>
          <w:color w:val="800000"/>
          <w:sz w:val="56"/>
          <w:szCs w:val="48"/>
          <w:u w:val="single"/>
        </w:rPr>
        <w:t xml:space="preserve"> Bru</w:t>
      </w:r>
      <w:r w:rsidR="00C47A8C" w:rsidRPr="00C47A8C">
        <w:rPr>
          <w:rFonts w:ascii="Apple Chancery" w:hAnsi="Apple Chancery" w:cs="Apple Chancery"/>
          <w:color w:val="800000"/>
          <w:sz w:val="56"/>
          <w:szCs w:val="48"/>
          <w:u w:val="single"/>
        </w:rPr>
        <w:t>n</w:t>
      </w:r>
      <w:r w:rsidR="005831A0" w:rsidRPr="00C47A8C">
        <w:rPr>
          <w:rFonts w:ascii="Apple Chancery" w:hAnsi="Apple Chancery" w:cs="Apple Chancery"/>
          <w:color w:val="800000"/>
          <w:sz w:val="56"/>
          <w:szCs w:val="48"/>
          <w:u w:val="single"/>
        </w:rPr>
        <w:t>ch</w:t>
      </w:r>
      <w:r w:rsidR="005831A0" w:rsidRPr="00C47A8C">
        <w:rPr>
          <w:rFonts w:ascii="Apple Chancery" w:hAnsi="Apple Chancery" w:cs="Apple Chancery"/>
          <w:sz w:val="56"/>
          <w:szCs w:val="48"/>
        </w:rPr>
        <w:t xml:space="preserve"> </w:t>
      </w:r>
      <w:r w:rsidR="00C47A8C" w:rsidRPr="00C47A8C">
        <w:rPr>
          <w:rFonts w:ascii="Apple Chancery" w:hAnsi="Apple Chancery" w:cs="Apple Chancery"/>
          <w:sz w:val="56"/>
          <w:szCs w:val="48"/>
        </w:rPr>
        <w:t xml:space="preserve">  </w:t>
      </w:r>
      <w:r w:rsidR="00C47A8C">
        <w:rPr>
          <w:rFonts w:ascii="Apple Chancery" w:hAnsi="Apple Chancery" w:cs="Apple Chancery"/>
          <w:sz w:val="48"/>
          <w:szCs w:val="48"/>
        </w:rPr>
        <w:br/>
      </w:r>
      <w:r w:rsidR="00D03D72" w:rsidRPr="00A552F4">
        <w:rPr>
          <w:rFonts w:ascii="Apple Chancery" w:hAnsi="Apple Chancery" w:cs="Apple Chancery"/>
          <w:sz w:val="28"/>
          <w:szCs w:val="28"/>
        </w:rPr>
        <w:t>April</w:t>
      </w:r>
      <w:r w:rsidR="00C47A8C" w:rsidRPr="00A552F4">
        <w:rPr>
          <w:rFonts w:ascii="Apple Chancery" w:hAnsi="Apple Chancery" w:cs="Apple Chancery"/>
          <w:sz w:val="28"/>
          <w:szCs w:val="28"/>
        </w:rPr>
        <w:t xml:space="preserve"> </w:t>
      </w:r>
      <w:r w:rsidR="00D03D72" w:rsidRPr="00A552F4">
        <w:rPr>
          <w:rFonts w:ascii="Apple Chancery" w:hAnsi="Apple Chancery" w:cs="Apple Chancery"/>
          <w:sz w:val="28"/>
          <w:szCs w:val="28"/>
        </w:rPr>
        <w:t>20</w:t>
      </w:r>
      <w:r w:rsidR="00C47A8C" w:rsidRPr="00A552F4">
        <w:rPr>
          <w:rFonts w:ascii="Apple Chancery" w:hAnsi="Apple Chancery" w:cs="Apple Chancery"/>
          <w:sz w:val="28"/>
          <w:szCs w:val="28"/>
        </w:rPr>
        <w:t>, 202</w:t>
      </w:r>
      <w:r w:rsidR="00D03D72" w:rsidRPr="00A552F4">
        <w:rPr>
          <w:rFonts w:ascii="Apple Chancery" w:hAnsi="Apple Chancery" w:cs="Apple Chancery"/>
          <w:sz w:val="28"/>
          <w:szCs w:val="28"/>
        </w:rPr>
        <w:t>5</w:t>
      </w:r>
      <w:r w:rsidR="004F1843">
        <w:rPr>
          <w:rFonts w:ascii="Apple Chancery" w:hAnsi="Apple Chancery" w:cs="Apple Chancery"/>
          <w:sz w:val="28"/>
          <w:szCs w:val="28"/>
        </w:rPr>
        <w:t>: Call 703-368-5522 or book through opentable.com to reserve</w:t>
      </w:r>
    </w:p>
    <w:p w14:paraId="10A5B099" w14:textId="22B0ACA3" w:rsidR="006450D5" w:rsidRPr="00720AB8" w:rsidRDefault="006E69AA" w:rsidP="00A552F4">
      <w:pPr>
        <w:ind w:left="720"/>
        <w:jc w:val="center"/>
        <w:rPr>
          <w:rFonts w:ascii="Apple Chancery" w:hAnsi="Apple Chancery" w:cs="Apple Chancery"/>
          <w:sz w:val="44"/>
          <w:szCs w:val="48"/>
        </w:rPr>
      </w:pPr>
      <w:r w:rsidRPr="00720AB8">
        <w:rPr>
          <w:rFonts w:ascii="Apple Chancery" w:hAnsi="Apple Chancery" w:cs="Apple Chancery"/>
          <w:sz w:val="44"/>
          <w:szCs w:val="48"/>
        </w:rPr>
        <w:t>$</w:t>
      </w:r>
      <w:r w:rsidR="00D03D72">
        <w:rPr>
          <w:rFonts w:ascii="Apple Chancery" w:hAnsi="Apple Chancery" w:cs="Apple Chancery"/>
          <w:sz w:val="44"/>
          <w:szCs w:val="48"/>
        </w:rPr>
        <w:t>42</w:t>
      </w:r>
      <w:r w:rsidR="006101E2">
        <w:rPr>
          <w:rFonts w:ascii="Apple Chancery" w:hAnsi="Apple Chancery" w:cs="Apple Chancery"/>
          <w:sz w:val="44"/>
          <w:szCs w:val="48"/>
        </w:rPr>
        <w:t xml:space="preserve"> per person</w:t>
      </w:r>
    </w:p>
    <w:p w14:paraId="7129EDC8" w14:textId="0477FBBA" w:rsidR="006101E2" w:rsidRPr="006101E2" w:rsidRDefault="006101E2" w:rsidP="00A552F4">
      <w:pPr>
        <w:ind w:left="720"/>
        <w:jc w:val="center"/>
        <w:rPr>
          <w:rFonts w:ascii="Apple Chancery" w:hAnsi="Apple Chancery" w:cs="Apple Chancery"/>
          <w:sz w:val="22"/>
          <w:szCs w:val="48"/>
        </w:rPr>
      </w:pPr>
      <w:r w:rsidRPr="006101E2">
        <w:rPr>
          <w:rFonts w:ascii="Apple Chancery" w:hAnsi="Apple Chancery" w:cs="Apple Chancery"/>
          <w:sz w:val="36"/>
          <w:szCs w:val="48"/>
        </w:rPr>
        <w:t>Children 8- 12 half price</w:t>
      </w:r>
      <w:r w:rsidR="00A552F4">
        <w:rPr>
          <w:rFonts w:ascii="Apple Chancery" w:hAnsi="Apple Chancery" w:cs="Apple Chancery"/>
          <w:sz w:val="36"/>
          <w:szCs w:val="48"/>
        </w:rPr>
        <w:t xml:space="preserve">, under 8 eat </w:t>
      </w:r>
      <w:proofErr w:type="gramStart"/>
      <w:r w:rsidR="00A552F4">
        <w:rPr>
          <w:rFonts w:ascii="Apple Chancery" w:hAnsi="Apple Chancery" w:cs="Apple Chancery"/>
          <w:sz w:val="36"/>
          <w:szCs w:val="48"/>
        </w:rPr>
        <w:t>free</w:t>
      </w:r>
      <w:proofErr w:type="gramEnd"/>
    </w:p>
    <w:p w14:paraId="67108BFA" w14:textId="265EC8C8" w:rsidR="00C47A8C" w:rsidRPr="00D03D72" w:rsidRDefault="00EA0957" w:rsidP="00A552F4">
      <w:pPr>
        <w:ind w:left="720"/>
        <w:jc w:val="center"/>
        <w:rPr>
          <w:rFonts w:ascii="Apple Chancery" w:hAnsi="Apple Chancery" w:cs="Apple Chancery"/>
          <w:sz w:val="44"/>
          <w:szCs w:val="48"/>
        </w:rPr>
      </w:pPr>
      <w:r w:rsidRPr="00720AB8">
        <w:rPr>
          <w:rFonts w:ascii="Apple Chancery" w:hAnsi="Apple Chancery" w:cs="Apple Chancery"/>
          <w:sz w:val="44"/>
          <w:szCs w:val="48"/>
        </w:rPr>
        <w:t>10:</w:t>
      </w:r>
      <w:r w:rsidR="00D03D72">
        <w:rPr>
          <w:rFonts w:ascii="Apple Chancery" w:hAnsi="Apple Chancery" w:cs="Apple Chancery"/>
          <w:sz w:val="44"/>
          <w:szCs w:val="48"/>
        </w:rPr>
        <w:t xml:space="preserve">30 </w:t>
      </w:r>
      <w:r w:rsidRPr="00720AB8">
        <w:rPr>
          <w:rFonts w:ascii="Apple Chancery" w:hAnsi="Apple Chancery" w:cs="Apple Chancery"/>
          <w:sz w:val="44"/>
          <w:szCs w:val="48"/>
        </w:rPr>
        <w:t>am</w:t>
      </w:r>
      <w:r w:rsidR="006101E2">
        <w:rPr>
          <w:rFonts w:ascii="Apple Chancery" w:hAnsi="Apple Chancery" w:cs="Apple Chancery"/>
          <w:sz w:val="44"/>
          <w:szCs w:val="48"/>
        </w:rPr>
        <w:t xml:space="preserve"> </w:t>
      </w:r>
      <w:r w:rsidRPr="00720AB8">
        <w:rPr>
          <w:rFonts w:ascii="Apple Chancery" w:hAnsi="Apple Chancery" w:cs="Apple Chancery"/>
          <w:sz w:val="44"/>
          <w:szCs w:val="48"/>
        </w:rPr>
        <w:t>-</w:t>
      </w:r>
      <w:r w:rsidR="006101E2">
        <w:rPr>
          <w:rFonts w:ascii="Apple Chancery" w:hAnsi="Apple Chancery" w:cs="Apple Chancery"/>
          <w:sz w:val="44"/>
          <w:szCs w:val="48"/>
        </w:rPr>
        <w:t xml:space="preserve"> </w:t>
      </w:r>
      <w:r w:rsidRPr="00720AB8">
        <w:rPr>
          <w:rFonts w:ascii="Apple Chancery" w:hAnsi="Apple Chancery" w:cs="Apple Chancery"/>
          <w:sz w:val="44"/>
          <w:szCs w:val="48"/>
        </w:rPr>
        <w:t>2:30</w:t>
      </w:r>
      <w:r w:rsidR="00441814" w:rsidRPr="00720AB8">
        <w:rPr>
          <w:rFonts w:ascii="Apple Chancery" w:hAnsi="Apple Chancery" w:cs="Apple Chancery"/>
          <w:sz w:val="44"/>
          <w:szCs w:val="48"/>
        </w:rPr>
        <w:t xml:space="preserve"> </w:t>
      </w:r>
      <w:r w:rsidR="00416DD9" w:rsidRPr="00720AB8">
        <w:rPr>
          <w:rFonts w:ascii="Apple Chancery" w:hAnsi="Apple Chancery" w:cs="Apple Chancery"/>
          <w:sz w:val="44"/>
          <w:szCs w:val="48"/>
        </w:rPr>
        <w:t>pm</w:t>
      </w:r>
      <w:r w:rsidR="00A552F4">
        <w:rPr>
          <w:rFonts w:ascii="Apple Chancery" w:hAnsi="Apple Chancery" w:cs="Apple Chancery"/>
          <w:sz w:val="44"/>
          <w:szCs w:val="48"/>
        </w:rPr>
        <w:br/>
      </w:r>
      <w:r w:rsidR="00A552F4" w:rsidRPr="00A552F4">
        <w:rPr>
          <w:rFonts w:ascii="Apple Chancery" w:hAnsi="Apple Chancery" w:cs="Apple Chancery"/>
          <w:sz w:val="28"/>
          <w:szCs w:val="28"/>
        </w:rPr>
        <w:t>(last seating at 2pm)</w:t>
      </w:r>
    </w:p>
    <w:p w14:paraId="1D497999" w14:textId="77777777" w:rsidR="00A552F4" w:rsidRDefault="00A552F4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  <w:sectPr w:rsidR="00A552F4" w:rsidSect="006101E2">
          <w:headerReference w:type="default" r:id="rId7"/>
          <w:pgSz w:w="11520" w:h="14400"/>
          <w:pgMar w:top="720" w:right="720" w:bottom="720" w:left="720" w:header="720" w:footer="720" w:gutter="0"/>
          <w:pgBorders>
            <w:top w:val="basicWhiteSquares" w:sz="9" w:space="1" w:color="800000"/>
            <w:left w:val="basicWhiteSquares" w:sz="9" w:space="4" w:color="800000"/>
            <w:bottom w:val="basicWhiteSquares" w:sz="9" w:space="1" w:color="800000"/>
            <w:right w:val="basicWhiteSquares" w:sz="9" w:space="4" w:color="800000"/>
          </w:pgBorders>
          <w:cols w:space="720"/>
          <w:docGrid w:linePitch="360"/>
        </w:sectPr>
      </w:pPr>
    </w:p>
    <w:p w14:paraId="36E1F6A9" w14:textId="463EAD5B" w:rsidR="006E69AA" w:rsidRPr="00E85ADC" w:rsidRDefault="006D3A41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 w:rsidRPr="00E85ADC">
        <w:rPr>
          <w:rFonts w:ascii="Apple Chancery" w:hAnsi="Apple Chancery" w:cs="Apple Chancery"/>
          <w:sz w:val="36"/>
          <w:szCs w:val="36"/>
        </w:rPr>
        <w:t>Omelet</w:t>
      </w:r>
      <w:r w:rsidR="006E69AA" w:rsidRPr="00E85ADC">
        <w:rPr>
          <w:rFonts w:ascii="Apple Chancery" w:hAnsi="Apple Chancery" w:cs="Apple Chancery"/>
          <w:sz w:val="36"/>
          <w:szCs w:val="36"/>
        </w:rPr>
        <w:t xml:space="preserve"> Station</w:t>
      </w:r>
    </w:p>
    <w:p w14:paraId="15C076EE" w14:textId="24731080" w:rsidR="006E69AA" w:rsidRDefault="006E69AA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 w:rsidRPr="00E85ADC">
        <w:rPr>
          <w:rFonts w:ascii="Apple Chancery" w:hAnsi="Apple Chancery" w:cs="Apple Chancery"/>
          <w:sz w:val="36"/>
          <w:szCs w:val="36"/>
        </w:rPr>
        <w:t>Waffle</w:t>
      </w:r>
      <w:r w:rsidR="00312179">
        <w:rPr>
          <w:rFonts w:ascii="Apple Chancery" w:hAnsi="Apple Chancery" w:cs="Apple Chancery"/>
          <w:sz w:val="36"/>
          <w:szCs w:val="36"/>
        </w:rPr>
        <w:t xml:space="preserve"> </w:t>
      </w:r>
      <w:r w:rsidRPr="00E85ADC">
        <w:rPr>
          <w:rFonts w:ascii="Apple Chancery" w:hAnsi="Apple Chancery" w:cs="Apple Chancery"/>
          <w:sz w:val="36"/>
          <w:szCs w:val="36"/>
        </w:rPr>
        <w:t>Station</w:t>
      </w:r>
    </w:p>
    <w:p w14:paraId="4461ECD3" w14:textId="28CD74B0" w:rsidR="006E69AA" w:rsidRPr="00441814" w:rsidRDefault="00312179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Carving Stati</w:t>
      </w:r>
      <w:r w:rsidR="00441814">
        <w:rPr>
          <w:rFonts w:ascii="Apple Chancery" w:hAnsi="Apple Chancery" w:cs="Apple Chancery"/>
          <w:sz w:val="36"/>
          <w:szCs w:val="36"/>
        </w:rPr>
        <w:t xml:space="preserve">on </w:t>
      </w:r>
      <w:r w:rsidR="004D6D76">
        <w:rPr>
          <w:rFonts w:ascii="Apple Chancery" w:hAnsi="Apple Chancery" w:cs="Apple Chancery"/>
          <w:sz w:val="36"/>
          <w:szCs w:val="36"/>
        </w:rPr>
        <w:br/>
      </w:r>
      <w:r w:rsidR="004D6D76" w:rsidRPr="004D6D76">
        <w:rPr>
          <w:rFonts w:ascii="Apple Chancery" w:hAnsi="Apple Chancery" w:cs="Apple Chancery"/>
        </w:rPr>
        <w:t>(</w:t>
      </w:r>
      <w:r w:rsidR="00441814" w:rsidRPr="004D6D76">
        <w:rPr>
          <w:rFonts w:ascii="Apple Chancery" w:hAnsi="Apple Chancery" w:cs="Apple Chancery"/>
        </w:rPr>
        <w:t xml:space="preserve">Prime Rib </w:t>
      </w:r>
      <w:r w:rsidR="004D6D76" w:rsidRPr="004D6D76">
        <w:rPr>
          <w:rFonts w:ascii="Apple Chancery" w:hAnsi="Apple Chancery" w:cs="Apple Chancery"/>
        </w:rPr>
        <w:t>–</w:t>
      </w:r>
      <w:r w:rsidRPr="004D6D76">
        <w:rPr>
          <w:rFonts w:ascii="Apple Chancery" w:hAnsi="Apple Chancery" w:cs="Apple Chancery"/>
        </w:rPr>
        <w:t xml:space="preserve"> Ham</w:t>
      </w:r>
      <w:r w:rsidR="004D6D76" w:rsidRPr="004D6D76">
        <w:rPr>
          <w:rFonts w:ascii="Apple Chancery" w:hAnsi="Apple Chancery" w:cs="Apple Chancery"/>
        </w:rPr>
        <w:t>)</w:t>
      </w:r>
    </w:p>
    <w:p w14:paraId="17F5F753" w14:textId="0434D25A" w:rsidR="006E69AA" w:rsidRPr="00E85ADC" w:rsidRDefault="00D03D72" w:rsidP="00843653">
      <w:pPr>
        <w:ind w:left="360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Garden Salad</w:t>
      </w:r>
    </w:p>
    <w:p w14:paraId="61681BD6" w14:textId="12CD3F39" w:rsidR="006E69AA" w:rsidRPr="00E85ADC" w:rsidRDefault="00867887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Bru</w:t>
      </w:r>
      <w:r w:rsidR="00A27723">
        <w:rPr>
          <w:rFonts w:ascii="Apple Chancery" w:hAnsi="Apple Chancery" w:cs="Apple Chancery"/>
          <w:sz w:val="36"/>
          <w:szCs w:val="36"/>
        </w:rPr>
        <w:t>s</w:t>
      </w:r>
      <w:r>
        <w:rPr>
          <w:rFonts w:ascii="Apple Chancery" w:hAnsi="Apple Chancery" w:cs="Apple Chancery"/>
          <w:sz w:val="36"/>
          <w:szCs w:val="36"/>
        </w:rPr>
        <w:t>chetta</w:t>
      </w:r>
    </w:p>
    <w:p w14:paraId="7200CC56" w14:textId="73B3A4F2" w:rsidR="006E69AA" w:rsidRDefault="009D2319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 xml:space="preserve">Cheese And </w:t>
      </w:r>
      <w:r w:rsidR="006E69AA" w:rsidRPr="00E85ADC">
        <w:rPr>
          <w:rFonts w:ascii="Apple Chancery" w:hAnsi="Apple Chancery" w:cs="Apple Chancery"/>
          <w:sz w:val="36"/>
          <w:szCs w:val="36"/>
        </w:rPr>
        <w:t>Meat Platter</w:t>
      </w:r>
    </w:p>
    <w:p w14:paraId="2625CEBF" w14:textId="4A7828BD" w:rsidR="00D03D72" w:rsidRPr="00E85ADC" w:rsidRDefault="00D03D72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 xml:space="preserve">Fride </w:t>
      </w:r>
      <w:r w:rsidR="006327A0">
        <w:rPr>
          <w:rFonts w:ascii="Apple Chancery" w:hAnsi="Apple Chancery" w:cs="Apple Chancery"/>
          <w:sz w:val="36"/>
          <w:szCs w:val="36"/>
        </w:rPr>
        <w:t>Ravioli</w:t>
      </w:r>
    </w:p>
    <w:p w14:paraId="23ABF927" w14:textId="41F01980" w:rsidR="006E69AA" w:rsidRDefault="00F26533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 xml:space="preserve">Cheese </w:t>
      </w:r>
      <w:r w:rsidR="00441814">
        <w:rPr>
          <w:rFonts w:ascii="Apple Chancery" w:hAnsi="Apple Chancery" w:cs="Apple Chancery"/>
          <w:sz w:val="36"/>
          <w:szCs w:val="36"/>
        </w:rPr>
        <w:t>Pizza</w:t>
      </w:r>
    </w:p>
    <w:p w14:paraId="63E9A258" w14:textId="5015ACB4" w:rsidR="00441814" w:rsidRDefault="00D03D72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Fride Mozzarella Sticks</w:t>
      </w:r>
    </w:p>
    <w:p w14:paraId="244C61B0" w14:textId="77777777" w:rsidR="006E69AA" w:rsidRPr="00E85ADC" w:rsidRDefault="006E69AA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 w:rsidRPr="00E85ADC">
        <w:rPr>
          <w:rFonts w:ascii="Apple Chancery" w:hAnsi="Apple Chancery" w:cs="Apple Chancery"/>
          <w:sz w:val="36"/>
          <w:szCs w:val="36"/>
        </w:rPr>
        <w:t>Home Fries</w:t>
      </w:r>
    </w:p>
    <w:p w14:paraId="214C5E0D" w14:textId="77777777" w:rsidR="006E69AA" w:rsidRPr="00E85ADC" w:rsidRDefault="006E69AA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 w:rsidRPr="00E85ADC">
        <w:rPr>
          <w:rFonts w:ascii="Apple Chancery" w:hAnsi="Apple Chancery" w:cs="Apple Chancery"/>
          <w:sz w:val="36"/>
          <w:szCs w:val="36"/>
        </w:rPr>
        <w:t>Scrambled Eggs</w:t>
      </w:r>
    </w:p>
    <w:p w14:paraId="09C0ECA5" w14:textId="2580EB2D" w:rsidR="006E69AA" w:rsidRPr="00E85ADC" w:rsidRDefault="006D3A41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 w:rsidRPr="00E85ADC">
        <w:rPr>
          <w:rFonts w:ascii="Apple Chancery" w:hAnsi="Apple Chancery" w:cs="Apple Chancery"/>
          <w:sz w:val="36"/>
          <w:szCs w:val="36"/>
        </w:rPr>
        <w:t>Biscuits</w:t>
      </w:r>
      <w:r w:rsidR="009D2319">
        <w:rPr>
          <w:rFonts w:ascii="Apple Chancery" w:hAnsi="Apple Chancery" w:cs="Apple Chancery"/>
          <w:sz w:val="36"/>
          <w:szCs w:val="36"/>
        </w:rPr>
        <w:t xml:space="preserve"> A</w:t>
      </w:r>
      <w:r w:rsidR="006E69AA" w:rsidRPr="00E85ADC">
        <w:rPr>
          <w:rFonts w:ascii="Apple Chancery" w:hAnsi="Apple Chancery" w:cs="Apple Chancery"/>
          <w:sz w:val="36"/>
          <w:szCs w:val="36"/>
        </w:rPr>
        <w:t>nd Gravy</w:t>
      </w:r>
    </w:p>
    <w:p w14:paraId="49433A33" w14:textId="1AFDE9DD" w:rsidR="006E69AA" w:rsidRDefault="00D03D72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 xml:space="preserve">Backed </w:t>
      </w:r>
      <w:r w:rsidR="006327A0">
        <w:rPr>
          <w:rFonts w:ascii="Apple Chancery" w:hAnsi="Apple Chancery" w:cs="Apple Chancery"/>
          <w:sz w:val="36"/>
          <w:szCs w:val="36"/>
        </w:rPr>
        <w:t>Ziti</w:t>
      </w:r>
    </w:p>
    <w:p w14:paraId="7D1EA567" w14:textId="64D60502" w:rsidR="00441814" w:rsidRDefault="005D7246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 xml:space="preserve">Penne </w:t>
      </w:r>
      <w:r w:rsidR="00F26533">
        <w:rPr>
          <w:rFonts w:ascii="Apple Chancery" w:hAnsi="Apple Chancery" w:cs="Apple Chancery"/>
          <w:sz w:val="36"/>
          <w:szCs w:val="36"/>
        </w:rPr>
        <w:t>Primavera</w:t>
      </w:r>
    </w:p>
    <w:p w14:paraId="464D88CD" w14:textId="2785F478" w:rsidR="00441814" w:rsidRDefault="00441814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Steamed Seasonal Vegetables</w:t>
      </w:r>
    </w:p>
    <w:p w14:paraId="5FCCA3B9" w14:textId="6B3AC00B" w:rsidR="00441814" w:rsidRPr="00E85ADC" w:rsidRDefault="00441814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Linguini Fruit Di Mare</w:t>
      </w:r>
      <w:r w:rsidR="00720AB8">
        <w:rPr>
          <w:rFonts w:ascii="Apple Chancery" w:hAnsi="Apple Chancery" w:cs="Apple Chancery"/>
          <w:sz w:val="36"/>
          <w:szCs w:val="36"/>
        </w:rPr>
        <w:t xml:space="preserve"> </w:t>
      </w:r>
      <w:r w:rsidR="00720AB8" w:rsidRPr="004D6D76">
        <w:rPr>
          <w:rFonts w:ascii="Apple Chancery" w:hAnsi="Apple Chancery" w:cs="Apple Chancery"/>
        </w:rPr>
        <w:t>(Mussels, Clams, Calamari, Shrimp)</w:t>
      </w:r>
    </w:p>
    <w:p w14:paraId="2D86ABEC" w14:textId="60B81AA6" w:rsidR="00AA6BD2" w:rsidRPr="00E85ADC" w:rsidRDefault="00AA6BD2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 w:rsidRPr="00E85ADC">
        <w:rPr>
          <w:rFonts w:ascii="Apple Chancery" w:hAnsi="Apple Chancery" w:cs="Apple Chancery"/>
          <w:sz w:val="36"/>
          <w:szCs w:val="36"/>
        </w:rPr>
        <w:t>Bacon/Sausage/Croissants/Bagels</w:t>
      </w:r>
    </w:p>
    <w:p w14:paraId="631CBEF6" w14:textId="50FCC36B" w:rsidR="00AA6BD2" w:rsidRPr="00E85ADC" w:rsidRDefault="00AA6BD2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 w:rsidRPr="00E85ADC">
        <w:rPr>
          <w:rFonts w:ascii="Apple Chancery" w:hAnsi="Apple Chancery" w:cs="Apple Chancery"/>
          <w:sz w:val="36"/>
          <w:szCs w:val="36"/>
        </w:rPr>
        <w:t>Ass</w:t>
      </w:r>
      <w:r w:rsidR="00416DD9" w:rsidRPr="00E85ADC">
        <w:rPr>
          <w:rFonts w:ascii="Apple Chancery" w:hAnsi="Apple Chancery" w:cs="Apple Chancery"/>
          <w:sz w:val="36"/>
          <w:szCs w:val="36"/>
        </w:rPr>
        <w:t>orted fruit Platter</w:t>
      </w:r>
    </w:p>
    <w:p w14:paraId="28125168" w14:textId="5F352A85" w:rsidR="006101E2" w:rsidRDefault="00416DD9" w:rsidP="004D6D76">
      <w:pPr>
        <w:pStyle w:val="ListParagraph"/>
        <w:jc w:val="center"/>
      </w:pPr>
      <w:r w:rsidRPr="00E85ADC">
        <w:rPr>
          <w:rFonts w:ascii="Apple Chancery" w:hAnsi="Apple Chancery" w:cs="Apple Chancery"/>
          <w:sz w:val="36"/>
          <w:szCs w:val="36"/>
        </w:rPr>
        <w:t>Assorted Dess</w:t>
      </w:r>
      <w:r w:rsidR="004D6D76">
        <w:rPr>
          <w:rFonts w:ascii="Apple Chancery" w:hAnsi="Apple Chancery" w:cs="Apple Chancery"/>
          <w:sz w:val="36"/>
          <w:szCs w:val="36"/>
        </w:rPr>
        <w:t>erts</w:t>
      </w:r>
    </w:p>
    <w:sectPr w:rsidR="006101E2" w:rsidSect="004D6D76">
      <w:type w:val="continuous"/>
      <w:pgSz w:w="11520" w:h="14400"/>
      <w:pgMar w:top="720" w:right="720" w:bottom="720" w:left="720" w:header="720" w:footer="720" w:gutter="0"/>
      <w:pgBorders>
        <w:top w:val="basicWhiteSquares" w:sz="9" w:space="1" w:color="800000"/>
        <w:left w:val="basicWhiteSquares" w:sz="9" w:space="4" w:color="800000"/>
        <w:bottom w:val="basicWhiteSquares" w:sz="9" w:space="1" w:color="800000"/>
        <w:right w:val="basicWhiteSquares" w:sz="9" w:space="4" w:color="80000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F99E" w14:textId="77777777" w:rsidR="003C715A" w:rsidRDefault="003C715A" w:rsidP="00A552F4">
      <w:r>
        <w:separator/>
      </w:r>
    </w:p>
  </w:endnote>
  <w:endnote w:type="continuationSeparator" w:id="0">
    <w:p w14:paraId="6D60552C" w14:textId="77777777" w:rsidR="003C715A" w:rsidRDefault="003C715A" w:rsidP="00A5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352D" w14:textId="77777777" w:rsidR="003C715A" w:rsidRDefault="003C715A" w:rsidP="00A552F4">
      <w:r>
        <w:separator/>
      </w:r>
    </w:p>
  </w:footnote>
  <w:footnote w:type="continuationSeparator" w:id="0">
    <w:p w14:paraId="02642F3F" w14:textId="77777777" w:rsidR="003C715A" w:rsidRDefault="003C715A" w:rsidP="00A5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B70C" w14:textId="741DCCA0" w:rsidR="00A552F4" w:rsidRDefault="00A552F4">
    <w:pPr>
      <w:pStyle w:val="Header"/>
    </w:pPr>
    <w:r>
      <w:tab/>
    </w:r>
    <w:r>
      <w:rPr>
        <w:rFonts w:ascii="Apple Chancery" w:hAnsi="Apple Chancery" w:cs="Apple Chancery"/>
        <w:noProof/>
        <w:sz w:val="36"/>
        <w:szCs w:val="36"/>
      </w:rPr>
      <w:drawing>
        <wp:inline distT="0" distB="0" distL="0" distR="0" wp14:anchorId="7F5A37B1" wp14:editId="7DB64DA0">
          <wp:extent cx="3580624" cy="1479884"/>
          <wp:effectExtent l="0" t="0" r="1270" b="6350"/>
          <wp:docPr id="1797284636" name="Picture 1797284636" descr="A logo for a win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732969" name="Picture 1045732969" descr="A logo for a win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964" cy="1500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pple Chancery" w:hAnsi="Apple Chancery" w:cs="Apple Chancery"/>
        <w:noProof/>
        <w:sz w:val="48"/>
        <w:szCs w:val="48"/>
      </w:rPr>
      <w:drawing>
        <wp:inline distT="0" distB="0" distL="0" distR="0" wp14:anchorId="70F77304" wp14:editId="153CF960">
          <wp:extent cx="1528010" cy="1435714"/>
          <wp:effectExtent l="0" t="0" r="0" b="0"/>
          <wp:docPr id="1971413940" name="Picture 197141394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510756" name="Picture 2070510756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70" cy="1495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3AA2"/>
    <w:multiLevelType w:val="hybridMultilevel"/>
    <w:tmpl w:val="902440A0"/>
    <w:lvl w:ilvl="0" w:tplc="D250E3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00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AA"/>
    <w:rsid w:val="000C5AF0"/>
    <w:rsid w:val="001052C6"/>
    <w:rsid w:val="001966F7"/>
    <w:rsid w:val="002068C9"/>
    <w:rsid w:val="002E3277"/>
    <w:rsid w:val="00312179"/>
    <w:rsid w:val="003C715A"/>
    <w:rsid w:val="00416DD9"/>
    <w:rsid w:val="00441814"/>
    <w:rsid w:val="004434EA"/>
    <w:rsid w:val="004A7413"/>
    <w:rsid w:val="004D6D76"/>
    <w:rsid w:val="004F11C1"/>
    <w:rsid w:val="004F1843"/>
    <w:rsid w:val="005004C0"/>
    <w:rsid w:val="005831A0"/>
    <w:rsid w:val="005D7246"/>
    <w:rsid w:val="00606A50"/>
    <w:rsid w:val="006101E2"/>
    <w:rsid w:val="00611A75"/>
    <w:rsid w:val="006327A0"/>
    <w:rsid w:val="006450D5"/>
    <w:rsid w:val="006467C1"/>
    <w:rsid w:val="0066698B"/>
    <w:rsid w:val="006D3A41"/>
    <w:rsid w:val="006E69AA"/>
    <w:rsid w:val="00720AB8"/>
    <w:rsid w:val="007B7FCF"/>
    <w:rsid w:val="007E5E71"/>
    <w:rsid w:val="00843653"/>
    <w:rsid w:val="00867887"/>
    <w:rsid w:val="008D1381"/>
    <w:rsid w:val="00926F1D"/>
    <w:rsid w:val="009A75CD"/>
    <w:rsid w:val="009D2319"/>
    <w:rsid w:val="00A1275C"/>
    <w:rsid w:val="00A27723"/>
    <w:rsid w:val="00A552F4"/>
    <w:rsid w:val="00A6240C"/>
    <w:rsid w:val="00AA6BD2"/>
    <w:rsid w:val="00AE241D"/>
    <w:rsid w:val="00BA64E6"/>
    <w:rsid w:val="00BC2F5E"/>
    <w:rsid w:val="00C25CDC"/>
    <w:rsid w:val="00C47A8C"/>
    <w:rsid w:val="00D03D72"/>
    <w:rsid w:val="00D264C8"/>
    <w:rsid w:val="00DA3B4D"/>
    <w:rsid w:val="00DD57A8"/>
    <w:rsid w:val="00E85ADC"/>
    <w:rsid w:val="00EA0957"/>
    <w:rsid w:val="00F00BEC"/>
    <w:rsid w:val="00F154EE"/>
    <w:rsid w:val="00F2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90B42"/>
  <w14:defaultImageDpi w14:val="300"/>
  <w15:docId w15:val="{38204871-8908-EE41-A899-A63BED09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F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C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2F4"/>
  </w:style>
  <w:style w:type="paragraph" w:styleId="Footer">
    <w:name w:val="footer"/>
    <w:basedOn w:val="Normal"/>
    <w:link w:val="FooterChar"/>
    <w:uiPriority w:val="99"/>
    <w:unhideWhenUsed/>
    <w:rsid w:val="00A55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Carmellos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Showalter</dc:creator>
  <cp:keywords/>
  <dc:description/>
  <cp:lastModifiedBy>Alice Pires</cp:lastModifiedBy>
  <cp:revision>5</cp:revision>
  <cp:lastPrinted>2025-03-15T19:32:00Z</cp:lastPrinted>
  <dcterms:created xsi:type="dcterms:W3CDTF">2025-03-15T19:32:00Z</dcterms:created>
  <dcterms:modified xsi:type="dcterms:W3CDTF">2025-03-21T00:07:00Z</dcterms:modified>
</cp:coreProperties>
</file>